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87" w:rsidRPr="00846973" w:rsidRDefault="00EF0987" w:rsidP="00EF0987">
      <w:pPr>
        <w:pStyle w:val="20"/>
        <w:shd w:val="clear" w:color="auto" w:fill="auto"/>
        <w:tabs>
          <w:tab w:val="left" w:pos="4665"/>
        </w:tabs>
        <w:spacing w:before="0" w:line="240" w:lineRule="auto"/>
        <w:jc w:val="left"/>
        <w:rPr>
          <w:sz w:val="24"/>
          <w:szCs w:val="24"/>
          <w:lang w:val="uk-UA"/>
        </w:rPr>
      </w:pPr>
      <w:r w:rsidRPr="00846973">
        <w:rPr>
          <w:sz w:val="24"/>
          <w:szCs w:val="24"/>
          <w:lang w:val="uk-UA"/>
        </w:rPr>
        <w:t xml:space="preserve">                                        </w:t>
      </w:r>
      <w:r w:rsidR="00A4250D" w:rsidRPr="00846973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</w:t>
      </w:r>
      <w:r w:rsidRPr="00846973">
        <w:rPr>
          <w:sz w:val="24"/>
          <w:szCs w:val="24"/>
          <w:lang w:val="uk-UA"/>
        </w:rPr>
        <w:t>Додаток</w:t>
      </w:r>
    </w:p>
    <w:p w:rsidR="00EF0987" w:rsidRPr="00846973" w:rsidRDefault="00EF0987" w:rsidP="00EF0987">
      <w:pPr>
        <w:pStyle w:val="20"/>
        <w:shd w:val="clear" w:color="auto" w:fill="auto"/>
        <w:tabs>
          <w:tab w:val="left" w:pos="4665"/>
        </w:tabs>
        <w:spacing w:before="0" w:line="240" w:lineRule="auto"/>
        <w:jc w:val="center"/>
        <w:rPr>
          <w:sz w:val="24"/>
          <w:szCs w:val="24"/>
          <w:lang w:val="uk-UA"/>
        </w:rPr>
      </w:pPr>
      <w:r w:rsidRPr="00846973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рішення міської ради</w:t>
      </w:r>
    </w:p>
    <w:p w:rsidR="00EF0987" w:rsidRPr="00846973" w:rsidRDefault="00EF0987" w:rsidP="00EF0987">
      <w:pPr>
        <w:pStyle w:val="20"/>
        <w:shd w:val="clear" w:color="auto" w:fill="auto"/>
        <w:tabs>
          <w:tab w:val="left" w:pos="4665"/>
        </w:tabs>
        <w:spacing w:before="0" w:line="240" w:lineRule="auto"/>
        <w:jc w:val="left"/>
        <w:rPr>
          <w:b/>
          <w:sz w:val="24"/>
          <w:szCs w:val="24"/>
          <w:lang w:val="uk-UA"/>
        </w:rPr>
      </w:pPr>
      <w:r w:rsidRPr="00846973">
        <w:rPr>
          <w:lang w:val="uk-UA"/>
        </w:rPr>
        <w:tab/>
      </w:r>
      <w:r w:rsidRPr="00846973">
        <w:rPr>
          <w:lang w:val="uk-UA"/>
        </w:rPr>
        <w:tab/>
      </w:r>
      <w:r w:rsidRPr="00846973">
        <w:rPr>
          <w:lang w:val="uk-UA"/>
        </w:rPr>
        <w:tab/>
      </w:r>
      <w:r w:rsidRPr="00846973">
        <w:rPr>
          <w:lang w:val="uk-UA"/>
        </w:rPr>
        <w:tab/>
      </w:r>
      <w:r w:rsidRPr="00846973">
        <w:rPr>
          <w:lang w:val="uk-UA"/>
        </w:rPr>
        <w:tab/>
      </w:r>
      <w:r w:rsidRPr="00846973">
        <w:rPr>
          <w:lang w:val="uk-UA"/>
        </w:rPr>
        <w:tab/>
      </w:r>
      <w:r w:rsidRPr="00846973">
        <w:rPr>
          <w:lang w:val="uk-UA"/>
        </w:rPr>
        <w:tab/>
      </w:r>
      <w:r w:rsidRPr="00846973">
        <w:rPr>
          <w:lang w:val="uk-UA"/>
        </w:rPr>
        <w:tab/>
      </w:r>
      <w:r w:rsidRPr="00846973">
        <w:rPr>
          <w:lang w:val="uk-UA"/>
        </w:rPr>
        <w:tab/>
      </w:r>
      <w:r w:rsidRPr="00846973">
        <w:rPr>
          <w:lang w:val="uk-UA"/>
        </w:rPr>
        <w:tab/>
        <w:t xml:space="preserve">                   </w:t>
      </w:r>
      <w:r w:rsidRPr="00846973">
        <w:rPr>
          <w:b/>
          <w:sz w:val="24"/>
          <w:szCs w:val="24"/>
          <w:u w:val="single"/>
          <w:lang w:val="uk-UA"/>
        </w:rPr>
        <w:t>______________№____</w:t>
      </w:r>
    </w:p>
    <w:p w:rsidR="00EF0987" w:rsidRPr="00846973" w:rsidRDefault="00EF0987" w:rsidP="00EF0987">
      <w:pPr>
        <w:pStyle w:val="20"/>
        <w:shd w:val="clear" w:color="auto" w:fill="auto"/>
        <w:tabs>
          <w:tab w:val="left" w:pos="4665"/>
        </w:tabs>
        <w:spacing w:before="0" w:line="240" w:lineRule="auto"/>
        <w:jc w:val="left"/>
        <w:rPr>
          <w:lang w:val="uk-UA"/>
        </w:rPr>
      </w:pPr>
    </w:p>
    <w:p w:rsidR="00EF0987" w:rsidRPr="00846973" w:rsidRDefault="00EF0987" w:rsidP="00EF098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846973">
        <w:rPr>
          <w:rFonts w:ascii="Times New Roman" w:hAnsi="Times New Roman"/>
          <w:sz w:val="24"/>
          <w:szCs w:val="24"/>
          <w:lang w:val="uk-UA"/>
        </w:rPr>
        <w:t>Зміни  до  заходів</w:t>
      </w:r>
    </w:p>
    <w:p w:rsidR="00EF0987" w:rsidRPr="00846973" w:rsidRDefault="00EF0987" w:rsidP="00EF0987">
      <w:pPr>
        <w:pStyle w:val="20"/>
        <w:shd w:val="clear" w:color="auto" w:fill="auto"/>
        <w:tabs>
          <w:tab w:val="left" w:pos="4665"/>
        </w:tabs>
        <w:spacing w:before="0" w:line="240" w:lineRule="auto"/>
        <w:jc w:val="center"/>
        <w:rPr>
          <w:b/>
          <w:bCs/>
          <w:sz w:val="21"/>
          <w:szCs w:val="21"/>
          <w:lang w:val="uk-UA"/>
        </w:rPr>
      </w:pPr>
      <w:r w:rsidRPr="00846973">
        <w:rPr>
          <w:b/>
          <w:bCs/>
          <w:sz w:val="21"/>
          <w:szCs w:val="21"/>
          <w:lang w:val="uk-UA"/>
        </w:rPr>
        <w:t xml:space="preserve"> </w:t>
      </w:r>
      <w:r w:rsidR="00202C0C" w:rsidRPr="00846973">
        <w:rPr>
          <w:b/>
          <w:bCs/>
          <w:sz w:val="21"/>
          <w:szCs w:val="21"/>
          <w:lang w:val="uk-UA"/>
        </w:rPr>
        <w:t xml:space="preserve"> п</w:t>
      </w:r>
      <w:r w:rsidRPr="00846973">
        <w:rPr>
          <w:b/>
          <w:bCs/>
          <w:sz w:val="21"/>
          <w:szCs w:val="21"/>
          <w:lang w:val="uk-UA"/>
        </w:rPr>
        <w:t>рограми розвит</w:t>
      </w:r>
      <w:r w:rsidR="00202C0C" w:rsidRPr="00846973">
        <w:rPr>
          <w:b/>
          <w:bCs/>
          <w:sz w:val="21"/>
          <w:szCs w:val="21"/>
          <w:lang w:val="uk-UA"/>
        </w:rPr>
        <w:t>ку фізичної культури і спорту Новогродівської міської ради</w:t>
      </w:r>
      <w:r w:rsidRPr="00846973">
        <w:rPr>
          <w:b/>
          <w:bCs/>
          <w:sz w:val="21"/>
          <w:szCs w:val="21"/>
          <w:lang w:val="uk-UA"/>
        </w:rPr>
        <w:t xml:space="preserve"> на 2018-2022 роки</w:t>
      </w:r>
    </w:p>
    <w:p w:rsidR="00EF0987" w:rsidRPr="00846973" w:rsidRDefault="00EF0987" w:rsidP="00EF0987">
      <w:pPr>
        <w:pStyle w:val="20"/>
        <w:shd w:val="clear" w:color="auto" w:fill="auto"/>
        <w:tabs>
          <w:tab w:val="left" w:pos="4665"/>
        </w:tabs>
        <w:spacing w:before="0" w:line="240" w:lineRule="auto"/>
        <w:jc w:val="center"/>
        <w:rPr>
          <w:b/>
          <w:bCs/>
          <w:sz w:val="21"/>
          <w:szCs w:val="21"/>
          <w:lang w:val="uk-UA"/>
        </w:rPr>
      </w:pPr>
    </w:p>
    <w:tbl>
      <w:tblPr>
        <w:tblW w:w="1601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35"/>
        <w:gridCol w:w="732"/>
        <w:gridCol w:w="732"/>
        <w:gridCol w:w="732"/>
        <w:gridCol w:w="732"/>
        <w:gridCol w:w="811"/>
        <w:gridCol w:w="2511"/>
        <w:gridCol w:w="1276"/>
        <w:gridCol w:w="8"/>
        <w:gridCol w:w="1037"/>
        <w:gridCol w:w="8"/>
        <w:gridCol w:w="1073"/>
        <w:gridCol w:w="8"/>
        <w:gridCol w:w="988"/>
        <w:gridCol w:w="992"/>
        <w:gridCol w:w="709"/>
        <w:gridCol w:w="851"/>
        <w:gridCol w:w="708"/>
      </w:tblGrid>
      <w:tr w:rsidR="00EF0987" w:rsidRPr="00846973" w:rsidTr="00AB4ACE">
        <w:tc>
          <w:tcPr>
            <w:tcW w:w="1275" w:type="dxa"/>
            <w:vMerge w:val="restart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18"/>
                <w:szCs w:val="18"/>
                <w:lang w:val="uk-UA"/>
              </w:rPr>
            </w:pPr>
            <w:r w:rsidRPr="00846973">
              <w:rPr>
                <w:bCs/>
                <w:sz w:val="18"/>
                <w:szCs w:val="18"/>
                <w:lang w:val="uk-UA"/>
              </w:rPr>
              <w:t>Найменування показника</w:t>
            </w:r>
          </w:p>
        </w:tc>
        <w:tc>
          <w:tcPr>
            <w:tcW w:w="4574" w:type="dxa"/>
            <w:gridSpan w:val="6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18"/>
                <w:szCs w:val="18"/>
                <w:lang w:val="uk-UA"/>
              </w:rPr>
            </w:pPr>
            <w:r w:rsidRPr="00846973">
              <w:rPr>
                <w:bCs/>
                <w:sz w:val="18"/>
                <w:szCs w:val="18"/>
                <w:lang w:val="uk-UA"/>
              </w:rPr>
              <w:t>Значення показника</w:t>
            </w:r>
          </w:p>
        </w:tc>
        <w:tc>
          <w:tcPr>
            <w:tcW w:w="2511" w:type="dxa"/>
            <w:vMerge w:val="restart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18"/>
                <w:szCs w:val="18"/>
                <w:lang w:val="uk-UA"/>
              </w:rPr>
            </w:pPr>
            <w:r w:rsidRPr="00846973">
              <w:rPr>
                <w:bCs/>
                <w:sz w:val="18"/>
                <w:szCs w:val="18"/>
                <w:lang w:val="uk-UA"/>
              </w:rPr>
              <w:t>Найменування заходу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18"/>
                <w:szCs w:val="18"/>
                <w:lang w:val="uk-UA"/>
              </w:rPr>
            </w:pPr>
            <w:r w:rsidRPr="00846973">
              <w:rPr>
                <w:bCs/>
                <w:sz w:val="18"/>
                <w:szCs w:val="18"/>
                <w:lang w:val="uk-UA"/>
              </w:rPr>
              <w:t>Відповідальний виконавець</w:t>
            </w:r>
          </w:p>
        </w:tc>
        <w:tc>
          <w:tcPr>
            <w:tcW w:w="1045" w:type="dxa"/>
            <w:gridSpan w:val="2"/>
            <w:vMerge w:val="restart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18"/>
                <w:szCs w:val="18"/>
                <w:lang w:val="uk-UA"/>
              </w:rPr>
            </w:pPr>
            <w:r w:rsidRPr="00846973">
              <w:rPr>
                <w:bCs/>
                <w:sz w:val="18"/>
                <w:szCs w:val="18"/>
                <w:lang w:val="uk-UA"/>
              </w:rPr>
              <w:t>Джерела фінансування</w:t>
            </w:r>
          </w:p>
        </w:tc>
        <w:tc>
          <w:tcPr>
            <w:tcW w:w="1081" w:type="dxa"/>
            <w:gridSpan w:val="2"/>
            <w:vMerge w:val="restart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18"/>
                <w:szCs w:val="18"/>
                <w:lang w:val="uk-UA"/>
              </w:rPr>
            </w:pPr>
            <w:r w:rsidRPr="00846973">
              <w:rPr>
                <w:bCs/>
                <w:sz w:val="18"/>
                <w:szCs w:val="18"/>
                <w:lang w:val="uk-UA"/>
              </w:rPr>
              <w:t xml:space="preserve">Прогнозний обсяг фінансових ресурсів для виконання завдань, </w:t>
            </w:r>
            <w:proofErr w:type="spellStart"/>
            <w:r w:rsidRPr="00846973">
              <w:rPr>
                <w:bCs/>
                <w:sz w:val="18"/>
                <w:szCs w:val="18"/>
                <w:lang w:val="uk-UA"/>
              </w:rPr>
              <w:t>тис.грн</w:t>
            </w:r>
            <w:proofErr w:type="spellEnd"/>
            <w:r w:rsidRPr="00846973">
              <w:rPr>
                <w:bCs/>
                <w:sz w:val="18"/>
                <w:szCs w:val="18"/>
                <w:lang w:val="uk-UA"/>
              </w:rPr>
              <w:t>.</w:t>
            </w:r>
          </w:p>
        </w:tc>
        <w:tc>
          <w:tcPr>
            <w:tcW w:w="4256" w:type="dxa"/>
            <w:gridSpan w:val="6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18"/>
                <w:szCs w:val="18"/>
                <w:lang w:val="uk-UA"/>
              </w:rPr>
            </w:pPr>
            <w:r w:rsidRPr="00846973">
              <w:rPr>
                <w:bCs/>
                <w:sz w:val="18"/>
                <w:szCs w:val="18"/>
                <w:lang w:val="uk-UA"/>
              </w:rPr>
              <w:t xml:space="preserve">В </w:t>
            </w:r>
            <w:proofErr w:type="spellStart"/>
            <w:r w:rsidRPr="00846973">
              <w:rPr>
                <w:bCs/>
                <w:sz w:val="18"/>
                <w:szCs w:val="18"/>
                <w:lang w:val="uk-UA"/>
              </w:rPr>
              <w:t>т.ч</w:t>
            </w:r>
            <w:proofErr w:type="spellEnd"/>
            <w:r w:rsidRPr="00846973">
              <w:rPr>
                <w:bCs/>
                <w:sz w:val="18"/>
                <w:szCs w:val="18"/>
                <w:lang w:val="uk-UA"/>
              </w:rPr>
              <w:t>. за роками</w:t>
            </w:r>
          </w:p>
        </w:tc>
      </w:tr>
      <w:tr w:rsidR="00EF0987" w:rsidRPr="00846973" w:rsidTr="00AB4ACE">
        <w:tc>
          <w:tcPr>
            <w:tcW w:w="1275" w:type="dxa"/>
            <w:vMerge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835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1"/>
                <w:szCs w:val="21"/>
                <w:lang w:val="uk-UA"/>
              </w:rPr>
            </w:pPr>
            <w:r w:rsidRPr="00846973">
              <w:rPr>
                <w:bCs/>
                <w:sz w:val="21"/>
                <w:szCs w:val="21"/>
                <w:lang w:val="uk-UA"/>
              </w:rPr>
              <w:t>всього</w:t>
            </w:r>
          </w:p>
        </w:tc>
        <w:tc>
          <w:tcPr>
            <w:tcW w:w="73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1"/>
                <w:szCs w:val="21"/>
                <w:lang w:val="uk-UA"/>
              </w:rPr>
            </w:pPr>
            <w:r w:rsidRPr="00846973">
              <w:rPr>
                <w:bCs/>
                <w:sz w:val="21"/>
                <w:szCs w:val="21"/>
                <w:lang w:val="uk-UA"/>
              </w:rPr>
              <w:t>2018</w:t>
            </w:r>
          </w:p>
        </w:tc>
        <w:tc>
          <w:tcPr>
            <w:tcW w:w="73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1"/>
                <w:szCs w:val="21"/>
                <w:lang w:val="uk-UA"/>
              </w:rPr>
            </w:pPr>
            <w:r w:rsidRPr="00846973">
              <w:rPr>
                <w:bCs/>
                <w:sz w:val="21"/>
                <w:szCs w:val="21"/>
                <w:lang w:val="uk-UA"/>
              </w:rPr>
              <w:t>2019</w:t>
            </w:r>
          </w:p>
        </w:tc>
        <w:tc>
          <w:tcPr>
            <w:tcW w:w="73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1"/>
                <w:szCs w:val="21"/>
                <w:lang w:val="uk-UA"/>
              </w:rPr>
            </w:pPr>
            <w:r w:rsidRPr="00846973">
              <w:rPr>
                <w:bCs/>
                <w:sz w:val="21"/>
                <w:szCs w:val="21"/>
                <w:lang w:val="uk-UA"/>
              </w:rPr>
              <w:t>2020</w:t>
            </w:r>
          </w:p>
        </w:tc>
        <w:tc>
          <w:tcPr>
            <w:tcW w:w="73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1"/>
                <w:szCs w:val="21"/>
                <w:lang w:val="uk-UA"/>
              </w:rPr>
            </w:pPr>
            <w:r w:rsidRPr="00846973">
              <w:rPr>
                <w:bCs/>
                <w:sz w:val="21"/>
                <w:szCs w:val="21"/>
                <w:lang w:val="uk-UA"/>
              </w:rPr>
              <w:t>2021</w:t>
            </w:r>
          </w:p>
        </w:tc>
        <w:tc>
          <w:tcPr>
            <w:tcW w:w="811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1"/>
                <w:szCs w:val="21"/>
                <w:lang w:val="uk-UA"/>
              </w:rPr>
            </w:pPr>
            <w:r w:rsidRPr="00846973">
              <w:rPr>
                <w:bCs/>
                <w:sz w:val="21"/>
                <w:szCs w:val="21"/>
                <w:lang w:val="uk-UA"/>
              </w:rPr>
              <w:t>2022</w:t>
            </w:r>
          </w:p>
        </w:tc>
        <w:tc>
          <w:tcPr>
            <w:tcW w:w="2511" w:type="dxa"/>
            <w:vMerge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081" w:type="dxa"/>
            <w:gridSpan w:val="2"/>
            <w:vMerge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1"/>
                <w:szCs w:val="21"/>
                <w:lang w:val="uk-UA"/>
              </w:rPr>
            </w:pPr>
            <w:r w:rsidRPr="00846973">
              <w:rPr>
                <w:bCs/>
                <w:sz w:val="21"/>
                <w:szCs w:val="21"/>
                <w:lang w:val="uk-UA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1"/>
                <w:szCs w:val="21"/>
                <w:lang w:val="uk-UA"/>
              </w:rPr>
            </w:pPr>
            <w:r w:rsidRPr="00846973">
              <w:rPr>
                <w:bCs/>
                <w:sz w:val="21"/>
                <w:szCs w:val="21"/>
                <w:lang w:val="uk-UA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1"/>
                <w:szCs w:val="21"/>
                <w:lang w:val="uk-UA"/>
              </w:rPr>
            </w:pPr>
            <w:r w:rsidRPr="00846973">
              <w:rPr>
                <w:bCs/>
                <w:sz w:val="21"/>
                <w:szCs w:val="21"/>
                <w:lang w:val="uk-UA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1"/>
                <w:szCs w:val="21"/>
                <w:lang w:val="uk-UA"/>
              </w:rPr>
            </w:pPr>
            <w:r w:rsidRPr="00846973">
              <w:rPr>
                <w:bCs/>
                <w:sz w:val="21"/>
                <w:szCs w:val="21"/>
                <w:lang w:val="uk-UA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1"/>
                <w:szCs w:val="21"/>
                <w:lang w:val="uk-UA"/>
              </w:rPr>
            </w:pPr>
            <w:r w:rsidRPr="00846973">
              <w:rPr>
                <w:bCs/>
                <w:sz w:val="21"/>
                <w:szCs w:val="21"/>
                <w:lang w:val="uk-UA"/>
              </w:rPr>
              <w:t>2022</w:t>
            </w:r>
          </w:p>
        </w:tc>
      </w:tr>
      <w:tr w:rsidR="00EF0987" w:rsidRPr="00846973" w:rsidTr="00AB4ACE">
        <w:tc>
          <w:tcPr>
            <w:tcW w:w="16018" w:type="dxa"/>
            <w:gridSpan w:val="19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46973">
              <w:rPr>
                <w:b/>
                <w:sz w:val="24"/>
                <w:szCs w:val="24"/>
                <w:lang w:val="uk-UA" w:eastAsia="ru-RU"/>
              </w:rPr>
              <w:t xml:space="preserve">Напрямок І. </w:t>
            </w:r>
            <w:r w:rsidRPr="00846973">
              <w:rPr>
                <w:b/>
                <w:sz w:val="24"/>
                <w:szCs w:val="24"/>
                <w:lang w:val="uk-UA"/>
              </w:rPr>
              <w:t>Розвиток масового спорту</w:t>
            </w:r>
          </w:p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rPr>
                <w:bCs/>
                <w:sz w:val="24"/>
                <w:szCs w:val="24"/>
                <w:lang w:val="uk-UA"/>
              </w:rPr>
            </w:pPr>
            <w:r w:rsidRPr="00846973">
              <w:rPr>
                <w:sz w:val="24"/>
                <w:szCs w:val="24"/>
                <w:lang w:val="uk-UA"/>
              </w:rPr>
              <w:t>Збільшити фінансування  заходу п.2 у  2021 році   на  123 тис. грн.  (1499,246 тис. грн. заплановані кошти на 2021р., 123,474 тис. грн. додаткова потреба</w:t>
            </w:r>
            <w:r w:rsidR="00D23E27" w:rsidRPr="00846973">
              <w:rPr>
                <w:sz w:val="24"/>
                <w:szCs w:val="24"/>
                <w:lang w:val="uk-UA"/>
              </w:rPr>
              <w:t xml:space="preserve">- 78,474 –заробітна </w:t>
            </w:r>
            <w:r w:rsidR="00846973" w:rsidRPr="00846973">
              <w:rPr>
                <w:sz w:val="24"/>
                <w:szCs w:val="24"/>
                <w:lang w:val="uk-UA"/>
              </w:rPr>
              <w:t>плата</w:t>
            </w:r>
            <w:r w:rsidR="00D23E27" w:rsidRPr="00846973">
              <w:rPr>
                <w:sz w:val="24"/>
                <w:szCs w:val="24"/>
                <w:lang w:val="uk-UA"/>
              </w:rPr>
              <w:t>, 45,0- предмети, обладнання, матеріали та інвентар</w:t>
            </w:r>
            <w:r w:rsidRPr="00846973">
              <w:rPr>
                <w:sz w:val="24"/>
                <w:szCs w:val="24"/>
                <w:lang w:val="uk-UA"/>
              </w:rPr>
              <w:t xml:space="preserve">) та  викласти в новій редакції  </w:t>
            </w:r>
          </w:p>
        </w:tc>
      </w:tr>
      <w:tr w:rsidR="00EF0987" w:rsidRPr="00846973" w:rsidTr="00AB4ACE">
        <w:tc>
          <w:tcPr>
            <w:tcW w:w="1275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 xml:space="preserve"> Кількість заходів</w:t>
            </w:r>
          </w:p>
        </w:tc>
        <w:tc>
          <w:tcPr>
            <w:tcW w:w="835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100</w:t>
            </w:r>
          </w:p>
        </w:tc>
        <w:tc>
          <w:tcPr>
            <w:tcW w:w="73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73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73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73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811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2511" w:type="dxa"/>
            <w:shd w:val="clear" w:color="auto" w:fill="auto"/>
          </w:tcPr>
          <w:p w:rsidR="00EF0987" w:rsidRPr="00846973" w:rsidRDefault="00EF0987" w:rsidP="00AB4ACE">
            <w:pPr>
              <w:pStyle w:val="20"/>
              <w:tabs>
                <w:tab w:val="left" w:pos="4665"/>
              </w:tabs>
              <w:spacing w:before="0" w:line="240" w:lineRule="auto"/>
              <w:jc w:val="left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 xml:space="preserve">1. Проведення багатоступеневих спортивно-масових заходів «Веселі старти», «Мама, тато, я - спортивна сім’я», обласних змагань з футболу серед дворових команд та серед дитячо-юнацьких команд за місцем проживання, обласних змагань «Олімпійське літо», «Рух заради здоров'я», фестивалю «Здорова молодь - здорова нація», масових спортивних заходів </w:t>
            </w:r>
            <w:r w:rsidRPr="00846973">
              <w:rPr>
                <w:rFonts w:ascii="Cambria Math" w:hAnsi="Cambria Math" w:cs="Cambria Math"/>
                <w:bCs/>
                <w:sz w:val="20"/>
                <w:szCs w:val="20"/>
                <w:lang w:val="uk-UA"/>
              </w:rPr>
              <w:t>«</w:t>
            </w:r>
            <w:r w:rsidRPr="00846973">
              <w:rPr>
                <w:bCs/>
                <w:sz w:val="20"/>
                <w:szCs w:val="20"/>
                <w:lang w:val="uk-UA"/>
              </w:rPr>
              <w:t>Спорт для всіх - радість життя</w:t>
            </w:r>
            <w:r w:rsidRPr="00846973">
              <w:rPr>
                <w:rFonts w:ascii="Cambria Math" w:hAnsi="Cambria Math" w:cs="Cambria Math"/>
                <w:bCs/>
                <w:sz w:val="20"/>
                <w:szCs w:val="20"/>
                <w:lang w:val="uk-UA"/>
              </w:rPr>
              <w:t>»</w:t>
            </w:r>
            <w:r w:rsidRPr="00846973">
              <w:rPr>
                <w:bCs/>
                <w:sz w:val="20"/>
                <w:szCs w:val="20"/>
                <w:lang w:val="uk-UA"/>
              </w:rPr>
              <w:t>, масових легкоатлетичних пробігів, інших спортивних свят, фестивалів та спортивно-</w:t>
            </w:r>
            <w:r w:rsidRPr="00846973">
              <w:rPr>
                <w:bCs/>
                <w:sz w:val="20"/>
                <w:szCs w:val="20"/>
                <w:lang w:val="uk-UA"/>
              </w:rPr>
              <w:lastRenderedPageBreak/>
              <w:t>масових заходів</w:t>
            </w:r>
          </w:p>
        </w:tc>
        <w:tc>
          <w:tcPr>
            <w:tcW w:w="1276" w:type="dxa"/>
            <w:shd w:val="clear" w:color="auto" w:fill="auto"/>
          </w:tcPr>
          <w:p w:rsidR="00EF0987" w:rsidRPr="00846973" w:rsidRDefault="00EF0987" w:rsidP="00442B73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lastRenderedPageBreak/>
              <w:t>Відділ</w:t>
            </w:r>
            <w:r w:rsidR="00442B73">
              <w:rPr>
                <w:bCs/>
                <w:sz w:val="20"/>
                <w:szCs w:val="20"/>
                <w:lang w:val="uk-UA"/>
              </w:rPr>
              <w:t xml:space="preserve"> культури</w:t>
            </w:r>
            <w:r w:rsidRPr="00846973">
              <w:rPr>
                <w:bCs/>
                <w:sz w:val="20"/>
                <w:szCs w:val="20"/>
                <w:lang w:val="uk-UA"/>
              </w:rPr>
              <w:t>, молоді та спорту, КЗ «НМЦФЗН «Спорт для всіх»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150,0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25,0</w:t>
            </w:r>
          </w:p>
        </w:tc>
        <w:tc>
          <w:tcPr>
            <w:tcW w:w="709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35,0</w:t>
            </w:r>
          </w:p>
        </w:tc>
        <w:tc>
          <w:tcPr>
            <w:tcW w:w="708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40,0</w:t>
            </w:r>
          </w:p>
        </w:tc>
      </w:tr>
      <w:tr w:rsidR="00EF0987" w:rsidRPr="00846973" w:rsidTr="00AB4ACE">
        <w:tc>
          <w:tcPr>
            <w:tcW w:w="1275" w:type="dxa"/>
            <w:vMerge w:val="restart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left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Кількість існуючих центрів фізичного здоров’я населення «Спорт для всіх»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32" w:type="dxa"/>
            <w:vMerge w:val="restart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32" w:type="dxa"/>
            <w:vMerge w:val="restart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32" w:type="dxa"/>
            <w:vMerge w:val="restart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32" w:type="dxa"/>
            <w:vMerge w:val="restart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511" w:type="dxa"/>
            <w:vMerge w:val="restart"/>
            <w:shd w:val="clear" w:color="auto" w:fill="auto"/>
          </w:tcPr>
          <w:p w:rsidR="00EF0987" w:rsidRPr="00846973" w:rsidRDefault="00EF0987" w:rsidP="00AB4ACE">
            <w:pPr>
              <w:pStyle w:val="20"/>
              <w:tabs>
                <w:tab w:val="left" w:pos="4665"/>
              </w:tabs>
              <w:spacing w:before="0" w:line="240" w:lineRule="auto"/>
              <w:jc w:val="left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2. Забезпечення діяльності центру фізичного здоров’я населення «Спорт для всіх « та зміцнення його матеріально-технічної бази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КЗ «НМЦФЗН «Спорт для всіх»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EF0987" w:rsidRPr="00846973" w:rsidTr="00AB4ACE">
        <w:tc>
          <w:tcPr>
            <w:tcW w:w="1275" w:type="dxa"/>
            <w:vMerge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vMerge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vMerge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vMerge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vMerge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EF0987" w:rsidRPr="00846973" w:rsidRDefault="00EF0987" w:rsidP="00AB4ACE">
            <w:pPr>
              <w:pStyle w:val="20"/>
              <w:tabs>
                <w:tab w:val="left" w:pos="4665"/>
              </w:tabs>
              <w:spacing w:before="0" w:line="240" w:lineRule="auto"/>
              <w:jc w:val="left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7364,0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1264,0</w:t>
            </w:r>
          </w:p>
        </w:tc>
        <w:tc>
          <w:tcPr>
            <w:tcW w:w="99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709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851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1623,0</w:t>
            </w:r>
          </w:p>
        </w:tc>
        <w:tc>
          <w:tcPr>
            <w:tcW w:w="708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1600,0</w:t>
            </w:r>
          </w:p>
        </w:tc>
      </w:tr>
      <w:tr w:rsidR="00EF0987" w:rsidRPr="00846973" w:rsidTr="00AB4ACE">
        <w:tc>
          <w:tcPr>
            <w:tcW w:w="1275" w:type="dxa"/>
            <w:vMerge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vMerge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vMerge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vMerge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vMerge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EF0987" w:rsidRPr="00846973" w:rsidRDefault="00EF0987" w:rsidP="00AB4ACE">
            <w:pPr>
              <w:pStyle w:val="20"/>
              <w:tabs>
                <w:tab w:val="left" w:pos="4665"/>
              </w:tabs>
              <w:spacing w:before="0" w:line="240" w:lineRule="auto"/>
              <w:jc w:val="left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7364,0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1264,0</w:t>
            </w:r>
          </w:p>
        </w:tc>
        <w:tc>
          <w:tcPr>
            <w:tcW w:w="99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709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851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708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1600,0</w:t>
            </w:r>
          </w:p>
        </w:tc>
      </w:tr>
      <w:tr w:rsidR="00EF0987" w:rsidRPr="00846973" w:rsidTr="00AB4ACE">
        <w:tc>
          <w:tcPr>
            <w:tcW w:w="1275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Частка населення, %</w:t>
            </w:r>
          </w:p>
        </w:tc>
        <w:tc>
          <w:tcPr>
            <w:tcW w:w="835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3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73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3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73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11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2511" w:type="dxa"/>
            <w:shd w:val="clear" w:color="auto" w:fill="auto"/>
          </w:tcPr>
          <w:p w:rsidR="00EF0987" w:rsidRPr="00846973" w:rsidRDefault="00EF0987" w:rsidP="00AB4ACE">
            <w:pPr>
              <w:pStyle w:val="20"/>
              <w:tabs>
                <w:tab w:val="left" w:pos="4665"/>
              </w:tabs>
              <w:spacing w:before="0" w:line="240" w:lineRule="auto"/>
              <w:jc w:val="left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3. Проведення щорічного оцінювання фізичної підготовленості населення</w:t>
            </w:r>
          </w:p>
        </w:tc>
        <w:tc>
          <w:tcPr>
            <w:tcW w:w="1276" w:type="dxa"/>
            <w:shd w:val="clear" w:color="auto" w:fill="auto"/>
          </w:tcPr>
          <w:p w:rsidR="00EF0987" w:rsidRPr="00846973" w:rsidRDefault="00EF0987" w:rsidP="00442B73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left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 xml:space="preserve">Відділ </w:t>
            </w:r>
            <w:r w:rsidR="00442B73">
              <w:rPr>
                <w:bCs/>
                <w:sz w:val="20"/>
                <w:szCs w:val="20"/>
                <w:lang w:val="uk-UA"/>
              </w:rPr>
              <w:t>культури</w:t>
            </w:r>
            <w:r w:rsidRPr="00846973">
              <w:rPr>
                <w:bCs/>
                <w:sz w:val="20"/>
                <w:szCs w:val="20"/>
                <w:lang w:val="uk-UA"/>
              </w:rPr>
              <w:t>, молоді та спорту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EF0987" w:rsidRPr="00846973" w:rsidTr="00AB4ACE">
        <w:tc>
          <w:tcPr>
            <w:tcW w:w="1275" w:type="dxa"/>
            <w:shd w:val="clear" w:color="auto" w:fill="auto"/>
          </w:tcPr>
          <w:p w:rsidR="00EF0987" w:rsidRPr="00846973" w:rsidRDefault="00EF0987" w:rsidP="00AB4ACE">
            <w:pPr>
              <w:pStyle w:val="20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Кількість заходів</w:t>
            </w:r>
          </w:p>
        </w:tc>
        <w:tc>
          <w:tcPr>
            <w:tcW w:w="835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73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73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73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73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11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2511" w:type="dxa"/>
            <w:shd w:val="clear" w:color="auto" w:fill="auto"/>
          </w:tcPr>
          <w:p w:rsidR="00EF0987" w:rsidRPr="00846973" w:rsidRDefault="00EF0987" w:rsidP="00AB4ACE">
            <w:pPr>
              <w:pStyle w:val="20"/>
              <w:tabs>
                <w:tab w:val="left" w:pos="4665"/>
              </w:tabs>
              <w:spacing w:before="0" w:line="240" w:lineRule="auto"/>
              <w:jc w:val="left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4. Сприяння у діяльності фізкультурно-спортивного товариства «Україна»</w:t>
            </w:r>
          </w:p>
        </w:tc>
        <w:tc>
          <w:tcPr>
            <w:tcW w:w="1276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Новогродівська міська рада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40,0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10,0</w:t>
            </w:r>
          </w:p>
        </w:tc>
        <w:tc>
          <w:tcPr>
            <w:tcW w:w="708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10,0</w:t>
            </w:r>
          </w:p>
        </w:tc>
      </w:tr>
      <w:tr w:rsidR="00EF0987" w:rsidRPr="00846973" w:rsidTr="00AB4ACE">
        <w:tc>
          <w:tcPr>
            <w:tcW w:w="1275" w:type="dxa"/>
            <w:shd w:val="clear" w:color="auto" w:fill="auto"/>
          </w:tcPr>
          <w:p w:rsidR="00EF0987" w:rsidRPr="00846973" w:rsidRDefault="00EF0987" w:rsidP="00AB4ACE">
            <w:pPr>
              <w:pStyle w:val="20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Кількість інструкторів на підприємствах</w:t>
            </w:r>
          </w:p>
        </w:tc>
        <w:tc>
          <w:tcPr>
            <w:tcW w:w="835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11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511" w:type="dxa"/>
            <w:shd w:val="clear" w:color="auto" w:fill="auto"/>
          </w:tcPr>
          <w:p w:rsidR="00EF0987" w:rsidRPr="00846973" w:rsidRDefault="00EF0987" w:rsidP="00AB4ACE">
            <w:pPr>
              <w:pStyle w:val="20"/>
              <w:tabs>
                <w:tab w:val="left" w:pos="4665"/>
              </w:tabs>
              <w:spacing w:before="0" w:line="240" w:lineRule="auto"/>
              <w:jc w:val="left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5. Збереження та введення на підприємствах всіх форм власності інструкторів з фізичної культури</w:t>
            </w:r>
          </w:p>
        </w:tc>
        <w:tc>
          <w:tcPr>
            <w:tcW w:w="1276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Новогродівська міська рада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EF0987" w:rsidRPr="00846973" w:rsidTr="00AB4ACE">
        <w:tc>
          <w:tcPr>
            <w:tcW w:w="9644" w:type="dxa"/>
            <w:gridSpan w:val="10"/>
            <w:vMerge w:val="restart"/>
            <w:shd w:val="clear" w:color="auto" w:fill="auto"/>
            <w:vAlign w:val="center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Разом за напрямком: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EF0987" w:rsidRPr="00846973" w:rsidTr="00AB4ACE">
        <w:tc>
          <w:tcPr>
            <w:tcW w:w="9644" w:type="dxa"/>
            <w:gridSpan w:val="10"/>
            <w:vMerge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7454,0</w:t>
            </w:r>
          </w:p>
        </w:tc>
        <w:tc>
          <w:tcPr>
            <w:tcW w:w="988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1289,0</w:t>
            </w:r>
          </w:p>
        </w:tc>
        <w:tc>
          <w:tcPr>
            <w:tcW w:w="99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1530,0</w:t>
            </w:r>
          </w:p>
        </w:tc>
        <w:tc>
          <w:tcPr>
            <w:tcW w:w="709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1540,0</w:t>
            </w:r>
          </w:p>
        </w:tc>
        <w:tc>
          <w:tcPr>
            <w:tcW w:w="851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1545,0</w:t>
            </w:r>
          </w:p>
        </w:tc>
        <w:tc>
          <w:tcPr>
            <w:tcW w:w="708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1550,0</w:t>
            </w:r>
          </w:p>
        </w:tc>
      </w:tr>
      <w:tr w:rsidR="00EF0987" w:rsidRPr="00846973" w:rsidTr="00AB4ACE">
        <w:tc>
          <w:tcPr>
            <w:tcW w:w="9644" w:type="dxa"/>
            <w:gridSpan w:val="10"/>
            <w:vMerge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7454,0</w:t>
            </w:r>
          </w:p>
        </w:tc>
        <w:tc>
          <w:tcPr>
            <w:tcW w:w="988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1289,0</w:t>
            </w:r>
          </w:p>
        </w:tc>
        <w:tc>
          <w:tcPr>
            <w:tcW w:w="99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1530,0</w:t>
            </w:r>
          </w:p>
        </w:tc>
        <w:tc>
          <w:tcPr>
            <w:tcW w:w="709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1540,0</w:t>
            </w:r>
          </w:p>
        </w:tc>
        <w:tc>
          <w:tcPr>
            <w:tcW w:w="851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1545,0</w:t>
            </w:r>
          </w:p>
        </w:tc>
        <w:tc>
          <w:tcPr>
            <w:tcW w:w="708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1550,0</w:t>
            </w:r>
          </w:p>
        </w:tc>
      </w:tr>
    </w:tbl>
    <w:p w:rsidR="00B5697A" w:rsidRPr="00846973" w:rsidRDefault="00EF0987">
      <w:r w:rsidRPr="00846973">
        <w:t xml:space="preserve"> </w:t>
      </w:r>
    </w:p>
    <w:tbl>
      <w:tblPr>
        <w:tblW w:w="1601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35"/>
        <w:gridCol w:w="732"/>
        <w:gridCol w:w="732"/>
        <w:gridCol w:w="732"/>
        <w:gridCol w:w="732"/>
        <w:gridCol w:w="811"/>
        <w:gridCol w:w="2511"/>
        <w:gridCol w:w="1276"/>
        <w:gridCol w:w="8"/>
        <w:gridCol w:w="1037"/>
        <w:gridCol w:w="8"/>
        <w:gridCol w:w="1073"/>
        <w:gridCol w:w="8"/>
        <w:gridCol w:w="988"/>
        <w:gridCol w:w="992"/>
        <w:gridCol w:w="709"/>
        <w:gridCol w:w="851"/>
        <w:gridCol w:w="708"/>
      </w:tblGrid>
      <w:tr w:rsidR="00EF0987" w:rsidRPr="00846973" w:rsidTr="00AB4ACE">
        <w:tc>
          <w:tcPr>
            <w:tcW w:w="16018" w:type="dxa"/>
            <w:gridSpan w:val="19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46973">
              <w:rPr>
                <w:b/>
                <w:bCs/>
                <w:sz w:val="24"/>
                <w:szCs w:val="24"/>
                <w:lang w:val="uk-UA"/>
              </w:rPr>
              <w:t>3. Організація та проведення фізкультурно-оздоровчих та спортивно-масових заходів</w:t>
            </w:r>
          </w:p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846973">
              <w:rPr>
                <w:bCs/>
                <w:sz w:val="24"/>
                <w:szCs w:val="24"/>
                <w:lang w:val="uk-UA"/>
              </w:rPr>
              <w:t xml:space="preserve">П.2  </w:t>
            </w:r>
            <w:r w:rsidR="00846973">
              <w:rPr>
                <w:bCs/>
                <w:sz w:val="24"/>
                <w:szCs w:val="24"/>
                <w:lang w:val="uk-UA"/>
              </w:rPr>
              <w:t>графи</w:t>
            </w:r>
            <w:r w:rsidRPr="00846973">
              <w:rPr>
                <w:bCs/>
                <w:sz w:val="24"/>
                <w:szCs w:val="24"/>
                <w:lang w:val="uk-UA"/>
              </w:rPr>
              <w:t xml:space="preserve"> «Відповідальний виконавець»</w:t>
            </w:r>
            <w:r w:rsidRPr="00846973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46973">
              <w:rPr>
                <w:bCs/>
                <w:sz w:val="20"/>
                <w:szCs w:val="20"/>
                <w:lang w:val="uk-UA"/>
              </w:rPr>
              <w:t xml:space="preserve"> доповнити словами КЗ «НМЦФЗН «Спорт для всіх» та викласти в новій редакції:</w:t>
            </w:r>
          </w:p>
        </w:tc>
      </w:tr>
      <w:tr w:rsidR="00EF0987" w:rsidRPr="00846973" w:rsidTr="00AB4ACE">
        <w:tc>
          <w:tcPr>
            <w:tcW w:w="1275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Кількість заходів</w:t>
            </w:r>
          </w:p>
        </w:tc>
        <w:tc>
          <w:tcPr>
            <w:tcW w:w="835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79</w:t>
            </w:r>
          </w:p>
        </w:tc>
        <w:tc>
          <w:tcPr>
            <w:tcW w:w="73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73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73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3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811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2511" w:type="dxa"/>
            <w:shd w:val="clear" w:color="auto" w:fill="auto"/>
          </w:tcPr>
          <w:p w:rsidR="00EF0987" w:rsidRPr="00846973" w:rsidRDefault="00EF0987" w:rsidP="00AB4ACE">
            <w:pPr>
              <w:pStyle w:val="20"/>
              <w:tabs>
                <w:tab w:val="left" w:pos="4665"/>
              </w:tabs>
              <w:spacing w:before="0" w:line="240" w:lineRule="auto"/>
              <w:jc w:val="left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 xml:space="preserve">1. Забезпечення підготовки і проведення фізкультурно-оздоровчих та спортивно-масових заходів серед широких верств населення, навчально-тренувальних зборів до змагань вищого рівня та участі в них </w:t>
            </w:r>
          </w:p>
        </w:tc>
        <w:tc>
          <w:tcPr>
            <w:tcW w:w="1276" w:type="dxa"/>
            <w:shd w:val="clear" w:color="auto" w:fill="auto"/>
          </w:tcPr>
          <w:p w:rsidR="00EF0987" w:rsidRPr="00846973" w:rsidRDefault="00EF0987" w:rsidP="00442B73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 xml:space="preserve">Федерації зі спорту, відділ </w:t>
            </w:r>
            <w:r w:rsidR="00442B73">
              <w:rPr>
                <w:bCs/>
                <w:sz w:val="20"/>
                <w:szCs w:val="20"/>
                <w:lang w:val="uk-UA"/>
              </w:rPr>
              <w:t>культури</w:t>
            </w:r>
            <w:r w:rsidRPr="00846973">
              <w:rPr>
                <w:bCs/>
                <w:sz w:val="20"/>
                <w:szCs w:val="20"/>
                <w:lang w:val="uk-UA"/>
              </w:rPr>
              <w:t xml:space="preserve">, молоді та спорту, КЗ «НМЦФЗН «Спорт для всіх», відділ </w:t>
            </w:r>
            <w:r w:rsidRPr="00846973">
              <w:rPr>
                <w:bCs/>
                <w:sz w:val="20"/>
                <w:szCs w:val="20"/>
                <w:lang w:val="uk-UA"/>
              </w:rPr>
              <w:lastRenderedPageBreak/>
              <w:t>освіти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lastRenderedPageBreak/>
              <w:t>Міський бюджет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75,0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20,0</w:t>
            </w:r>
          </w:p>
        </w:tc>
        <w:tc>
          <w:tcPr>
            <w:tcW w:w="708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20,0</w:t>
            </w:r>
          </w:p>
        </w:tc>
      </w:tr>
      <w:tr w:rsidR="00EF0987" w:rsidRPr="00846973" w:rsidTr="00AB4ACE">
        <w:tc>
          <w:tcPr>
            <w:tcW w:w="1275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Кількість учасників</w:t>
            </w:r>
          </w:p>
        </w:tc>
        <w:tc>
          <w:tcPr>
            <w:tcW w:w="835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120</w:t>
            </w:r>
          </w:p>
        </w:tc>
        <w:tc>
          <w:tcPr>
            <w:tcW w:w="73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73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73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73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811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2511" w:type="dxa"/>
            <w:shd w:val="clear" w:color="auto" w:fill="auto"/>
          </w:tcPr>
          <w:p w:rsidR="00EF0987" w:rsidRPr="00846973" w:rsidRDefault="00EF0987" w:rsidP="00AB4ACE">
            <w:pPr>
              <w:pStyle w:val="20"/>
              <w:tabs>
                <w:tab w:val="left" w:pos="4665"/>
              </w:tabs>
              <w:spacing w:before="0" w:line="240" w:lineRule="auto"/>
              <w:jc w:val="left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2. Проведення спартакіади серед депутатів міської ради та участь у Всеукраїнській спартакіаді</w:t>
            </w:r>
          </w:p>
        </w:tc>
        <w:tc>
          <w:tcPr>
            <w:tcW w:w="1276" w:type="dxa"/>
            <w:shd w:val="clear" w:color="auto" w:fill="auto"/>
          </w:tcPr>
          <w:p w:rsidR="00EF0987" w:rsidRPr="00846973" w:rsidRDefault="00EF0987" w:rsidP="00442B73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 xml:space="preserve">відділ </w:t>
            </w:r>
            <w:r w:rsidR="00442B73">
              <w:rPr>
                <w:bCs/>
                <w:sz w:val="20"/>
                <w:szCs w:val="20"/>
                <w:lang w:val="uk-UA"/>
              </w:rPr>
              <w:t>культури</w:t>
            </w:r>
            <w:r w:rsidRPr="00846973">
              <w:rPr>
                <w:bCs/>
                <w:sz w:val="20"/>
                <w:szCs w:val="20"/>
                <w:lang w:val="uk-UA"/>
              </w:rPr>
              <w:t>, молоді та спорту, , КЗ «НМЦФЗН «Спорт для всіх»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70,0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15,0</w:t>
            </w:r>
          </w:p>
        </w:tc>
        <w:tc>
          <w:tcPr>
            <w:tcW w:w="708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20,0</w:t>
            </w:r>
          </w:p>
        </w:tc>
      </w:tr>
      <w:tr w:rsidR="00EF0987" w:rsidRPr="00846973" w:rsidTr="00AB4ACE">
        <w:tc>
          <w:tcPr>
            <w:tcW w:w="1275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Кількість федерацій</w:t>
            </w:r>
          </w:p>
        </w:tc>
        <w:tc>
          <w:tcPr>
            <w:tcW w:w="835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3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3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3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3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11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511" w:type="dxa"/>
            <w:shd w:val="clear" w:color="auto" w:fill="auto"/>
          </w:tcPr>
          <w:p w:rsidR="00EF0987" w:rsidRPr="00846973" w:rsidRDefault="00EF0987" w:rsidP="00AB4ACE">
            <w:pPr>
              <w:pStyle w:val="20"/>
              <w:tabs>
                <w:tab w:val="left" w:pos="4665"/>
              </w:tabs>
              <w:spacing w:before="0" w:line="240" w:lineRule="auto"/>
              <w:jc w:val="left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3. Організація взаємодії з федераціями з видів спорту, спортивними громадськими організаціями і спортивними клубами</w:t>
            </w:r>
          </w:p>
        </w:tc>
        <w:tc>
          <w:tcPr>
            <w:tcW w:w="1276" w:type="dxa"/>
            <w:shd w:val="clear" w:color="auto" w:fill="auto"/>
          </w:tcPr>
          <w:p w:rsidR="00EF0987" w:rsidRPr="00846973" w:rsidRDefault="00EF0987" w:rsidP="00442B73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 xml:space="preserve">Федерації зі спорту, відділ </w:t>
            </w:r>
            <w:r w:rsidR="00442B73">
              <w:rPr>
                <w:bCs/>
                <w:sz w:val="20"/>
                <w:szCs w:val="20"/>
                <w:lang w:val="uk-UA"/>
              </w:rPr>
              <w:t>культури</w:t>
            </w:r>
            <w:bookmarkStart w:id="0" w:name="_GoBack"/>
            <w:bookmarkEnd w:id="0"/>
            <w:r w:rsidRPr="00846973">
              <w:rPr>
                <w:bCs/>
                <w:sz w:val="20"/>
                <w:szCs w:val="20"/>
                <w:lang w:val="uk-UA"/>
              </w:rPr>
              <w:t>, молоді та спорту, КЗ «НМЦФЗН «Спорт для всіх»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250,0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50,0</w:t>
            </w:r>
          </w:p>
        </w:tc>
      </w:tr>
      <w:tr w:rsidR="00EF0987" w:rsidRPr="00846973" w:rsidTr="00AB4ACE">
        <w:tc>
          <w:tcPr>
            <w:tcW w:w="9644" w:type="dxa"/>
            <w:gridSpan w:val="10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Разом за напрямком: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395,0</w:t>
            </w:r>
          </w:p>
        </w:tc>
        <w:tc>
          <w:tcPr>
            <w:tcW w:w="988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70,0</w:t>
            </w:r>
          </w:p>
        </w:tc>
        <w:tc>
          <w:tcPr>
            <w:tcW w:w="709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85,0</w:t>
            </w:r>
          </w:p>
        </w:tc>
        <w:tc>
          <w:tcPr>
            <w:tcW w:w="708" w:type="dxa"/>
            <w:shd w:val="clear" w:color="auto" w:fill="auto"/>
          </w:tcPr>
          <w:p w:rsidR="00EF0987" w:rsidRPr="00846973" w:rsidRDefault="00EF0987" w:rsidP="00AB4ACE">
            <w:pPr>
              <w:pStyle w:val="20"/>
              <w:shd w:val="clear" w:color="auto" w:fill="auto"/>
              <w:tabs>
                <w:tab w:val="left" w:pos="4665"/>
              </w:tabs>
              <w:spacing w:before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846973">
              <w:rPr>
                <w:bCs/>
                <w:sz w:val="20"/>
                <w:szCs w:val="20"/>
                <w:lang w:val="uk-UA"/>
              </w:rPr>
              <w:t>90,0</w:t>
            </w:r>
          </w:p>
        </w:tc>
      </w:tr>
    </w:tbl>
    <w:p w:rsidR="00EF0987" w:rsidRPr="00846973" w:rsidRDefault="00EF0987"/>
    <w:sectPr w:rsidR="00EF0987" w:rsidRPr="00846973" w:rsidSect="00EF09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87"/>
    <w:rsid w:val="00202C0C"/>
    <w:rsid w:val="00262991"/>
    <w:rsid w:val="00274D90"/>
    <w:rsid w:val="00442B73"/>
    <w:rsid w:val="00846973"/>
    <w:rsid w:val="00A4250D"/>
    <w:rsid w:val="00B5697A"/>
    <w:rsid w:val="00D23E27"/>
    <w:rsid w:val="00E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E110"/>
  <w15:docId w15:val="{082E1E11-2406-4C2A-A3FD-6243DA67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F098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F09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0987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paragraph" w:styleId="a3">
    <w:name w:val="No Spacing"/>
    <w:qFormat/>
    <w:rsid w:val="00EF09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2B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B73"/>
    <w:rPr>
      <w:rFonts w:ascii="Segoe UI" w:eastAsia="Tahoma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2557</Words>
  <Characters>1459</Characters>
  <Application>Microsoft Office Word</Application>
  <DocSecurity>0</DocSecurity>
  <Lines>12</Lines>
  <Paragraphs>8</Paragraphs>
  <ScaleCrop>false</ScaleCrop>
  <Company>diakov.net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Савула</cp:lastModifiedBy>
  <cp:revision>8</cp:revision>
  <cp:lastPrinted>2021-03-10T17:10:00Z</cp:lastPrinted>
  <dcterms:created xsi:type="dcterms:W3CDTF">2021-03-10T09:03:00Z</dcterms:created>
  <dcterms:modified xsi:type="dcterms:W3CDTF">2021-03-10T17:10:00Z</dcterms:modified>
</cp:coreProperties>
</file>